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E7" w:rsidRDefault="0014134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0E40E7" w:rsidRDefault="000E40E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0E40E7" w:rsidRDefault="000E40E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0E40E7" w:rsidRDefault="000E40E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0E40E7" w:rsidRDefault="000E40E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E40E7" w:rsidRDefault="0014134E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ГАВРИЛОВО-ПОСАДСКОГО</w:t>
      </w:r>
    </w:p>
    <w:p w:rsidR="000E40E7" w:rsidRDefault="0014134E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ИВАНОВСКОЙ ОБЛАСТИ</w:t>
      </w:r>
    </w:p>
    <w:p w:rsidR="000E40E7" w:rsidRDefault="0014134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0E40E7" w:rsidRDefault="000E40E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0E40E7" w:rsidRDefault="000E40E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0E40E7" w:rsidRDefault="0014134E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27.01.2025 </w:t>
      </w:r>
      <w:r>
        <w:rPr>
          <w:rFonts w:ascii="Times New Roman" w:hAnsi="Times New Roman"/>
          <w:sz w:val="28"/>
        </w:rPr>
        <w:t>№ 38-п</w:t>
      </w:r>
    </w:p>
    <w:p w:rsidR="000E40E7" w:rsidRDefault="000E40E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0E40E7" w:rsidRDefault="000E40E7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14134E" w:rsidRDefault="0014134E">
      <w:pPr>
        <w:pStyle w:val="ConsPlusTitle"/>
        <w:ind w:right="-1"/>
        <w:jc w:val="center"/>
        <w:rPr>
          <w:sz w:val="28"/>
        </w:rPr>
      </w:pPr>
      <w:r>
        <w:rPr>
          <w:sz w:val="28"/>
        </w:rPr>
        <w:t xml:space="preserve">О внесении изменения в постановление администрации Гаврилово-Посадского муниципального района от 12.09.2017 </w:t>
      </w:r>
      <w:r>
        <w:rPr>
          <w:sz w:val="28"/>
        </w:rPr>
        <w:t xml:space="preserve">№ 528-п «О порядке предоставления и расходования средств по организации питания отдельных </w:t>
      </w:r>
      <w:bookmarkStart w:id="0" w:name="_GoBack"/>
      <w:bookmarkEnd w:id="0"/>
      <w:r>
        <w:rPr>
          <w:sz w:val="28"/>
        </w:rPr>
        <w:t>категорий обучающихся в муниципальных общеобразовательных</w:t>
      </w:r>
      <w:r>
        <w:rPr>
          <w:sz w:val="28"/>
        </w:rPr>
        <w:t xml:space="preserve"> организациях Гаврилово-Посадского муниципального района» (в редакции от 17.09.2018 № 485-п, </w:t>
      </w:r>
    </w:p>
    <w:p w:rsidR="0014134E" w:rsidRDefault="0014134E">
      <w:pPr>
        <w:pStyle w:val="ConsPlusTitle"/>
        <w:ind w:right="-1"/>
        <w:jc w:val="center"/>
        <w:rPr>
          <w:sz w:val="28"/>
        </w:rPr>
      </w:pPr>
      <w:r>
        <w:rPr>
          <w:sz w:val="28"/>
        </w:rPr>
        <w:t xml:space="preserve">от 24.01.2020 № 39-п, от 03.09.2020 № 423-п, от 19.01.2021 № 37-п, </w:t>
      </w:r>
    </w:p>
    <w:p w:rsidR="0014134E" w:rsidRDefault="0014134E">
      <w:pPr>
        <w:pStyle w:val="ConsPlusTitle"/>
        <w:ind w:right="-1"/>
        <w:jc w:val="center"/>
        <w:rPr>
          <w:sz w:val="28"/>
        </w:rPr>
      </w:pPr>
      <w:r>
        <w:rPr>
          <w:sz w:val="28"/>
        </w:rPr>
        <w:t xml:space="preserve">от 02.03.2022 № 117-п, от 23.01.2023 № 47-п, от 27.01.2023 № 71-п, </w:t>
      </w:r>
    </w:p>
    <w:p w:rsidR="000E40E7" w:rsidRDefault="0014134E">
      <w:pPr>
        <w:pStyle w:val="ConsPlusTitle"/>
        <w:ind w:right="-1"/>
        <w:jc w:val="center"/>
        <w:rPr>
          <w:sz w:val="28"/>
        </w:rPr>
      </w:pPr>
      <w:r>
        <w:rPr>
          <w:sz w:val="28"/>
        </w:rPr>
        <w:t>от 18.01.2024 № 27-п)</w:t>
      </w:r>
    </w:p>
    <w:p w:rsidR="000E40E7" w:rsidRDefault="000E40E7">
      <w:pPr>
        <w:pStyle w:val="ConsPlusTitle"/>
        <w:ind w:right="743"/>
        <w:jc w:val="center"/>
        <w:rPr>
          <w:sz w:val="28"/>
        </w:rPr>
      </w:pPr>
    </w:p>
    <w:p w:rsidR="000E40E7" w:rsidRDefault="000E40E7">
      <w:pPr>
        <w:pStyle w:val="ConsPlusTitle"/>
        <w:ind w:right="743"/>
        <w:jc w:val="center"/>
        <w:rPr>
          <w:sz w:val="28"/>
        </w:rPr>
      </w:pPr>
    </w:p>
    <w:p w:rsidR="000E40E7" w:rsidRDefault="0014134E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</w:t>
      </w:r>
      <w:r>
        <w:rPr>
          <w:rFonts w:ascii="Times New Roman" w:hAnsi="Times New Roman"/>
          <w:sz w:val="28"/>
        </w:rPr>
        <w:t xml:space="preserve">тветствии с Федеральным законом от 29.12.2012 № 273-ФЗ «Об образовании в Российской Федерации», руководствуясь Уставом Гаврилово-Посадского муниципального района Администрация Гаврилово-Посадского муниципального района </w:t>
      </w:r>
      <w:r>
        <w:rPr>
          <w:rFonts w:ascii="Times New Roman" w:hAnsi="Times New Roman"/>
          <w:b/>
          <w:sz w:val="28"/>
        </w:rPr>
        <w:t>п о с т а н о в л я е т</w:t>
      </w:r>
      <w:r>
        <w:rPr>
          <w:rFonts w:ascii="Times New Roman" w:hAnsi="Times New Roman"/>
          <w:sz w:val="28"/>
        </w:rPr>
        <w:t xml:space="preserve">: </w:t>
      </w:r>
    </w:p>
    <w:p w:rsidR="000E40E7" w:rsidRDefault="0014134E">
      <w:pPr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</w:t>
      </w:r>
      <w:r>
        <w:rPr>
          <w:rFonts w:ascii="Times New Roman" w:hAnsi="Times New Roman"/>
          <w:sz w:val="28"/>
        </w:rPr>
        <w:t xml:space="preserve"> постановление администрации Гаврилово-Посадского  муниципального района от 12.09.2017 № 528-п «О порядке предоставления и расходования средств по организации питания отдельных категорий обучающихся в муниципальных общеобразовательных организациях Гаврилов</w:t>
      </w:r>
      <w:r>
        <w:rPr>
          <w:rFonts w:ascii="Times New Roman" w:hAnsi="Times New Roman"/>
          <w:sz w:val="28"/>
        </w:rPr>
        <w:t>о-Посадского муниципального района» (в редакции от 17.09.2018 № 485-п, от 24.01.2020 № 39-п, от 03.09.2020 № 423-п, от 19.01.2021 № 37-п, от 02.03.2022 № 117-п, от 23.01.2023 № 47-п, от 27.01.2023 № 71-п, от 18.01.2024 № 27-п) следующие изменения:</w:t>
      </w:r>
    </w:p>
    <w:p w:rsidR="000E40E7" w:rsidRDefault="0014134E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</w:t>
      </w:r>
      <w:r>
        <w:rPr>
          <w:rFonts w:ascii="Times New Roman" w:hAnsi="Times New Roman"/>
          <w:sz w:val="28"/>
        </w:rPr>
        <w:t>ении  к постановлению «Порядок предоставления и расходования средств по организации питания отдельных категорий обучающихся в муниципальных общеобразовательных организациях Гаврилово-Посадского муниципального района» пункт 4 изложить в новой редакции:</w:t>
      </w:r>
    </w:p>
    <w:p w:rsidR="000E40E7" w:rsidRDefault="0014134E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 </w:t>
      </w:r>
      <w:r>
        <w:rPr>
          <w:rFonts w:ascii="Times New Roman" w:hAnsi="Times New Roman"/>
          <w:sz w:val="28"/>
        </w:rPr>
        <w:t xml:space="preserve">Стоимость питания на одного обучающегося составляет 77,36 </w:t>
      </w:r>
      <w:r>
        <w:rPr>
          <w:rFonts w:ascii="Times New Roman" w:hAnsi="Times New Roman"/>
          <w:sz w:val="28"/>
        </w:rPr>
        <w:lastRenderedPageBreak/>
        <w:t>рубля».</w:t>
      </w:r>
    </w:p>
    <w:p w:rsidR="000E40E7" w:rsidRDefault="0014134E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района».</w:t>
      </w:r>
    </w:p>
    <w:p w:rsidR="000E40E7" w:rsidRDefault="0014134E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</w:t>
      </w:r>
      <w:r>
        <w:rPr>
          <w:rFonts w:ascii="Times New Roman" w:hAnsi="Times New Roman"/>
          <w:sz w:val="28"/>
        </w:rPr>
        <w:t>оящее постановление вступает в силу с момента опубликования и распространяет свое действие на правоотношения, возникшие с 01.01.2025.</w:t>
      </w:r>
    </w:p>
    <w:p w:rsidR="000E40E7" w:rsidRDefault="000E40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0E40E7" w:rsidRDefault="000E40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0E40E7" w:rsidRDefault="000E40E7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0E40E7" w:rsidRDefault="0014134E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Гаврилово-Посадского </w:t>
      </w:r>
    </w:p>
    <w:p w:rsidR="000E40E7" w:rsidRDefault="0014134E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В.Ю. Лаптев</w:t>
      </w:r>
    </w:p>
    <w:sectPr w:rsidR="000E40E7">
      <w:headerReference w:type="default" r:id="rId8"/>
      <w:pgSz w:w="11906" w:h="16838" w:code="9"/>
      <w:pgMar w:top="1134" w:right="1276" w:bottom="1134" w:left="1559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134E">
      <w:pPr>
        <w:spacing w:after="0" w:line="240" w:lineRule="auto"/>
      </w:pPr>
      <w:r>
        <w:separator/>
      </w:r>
    </w:p>
  </w:endnote>
  <w:endnote w:type="continuationSeparator" w:id="0">
    <w:p w:rsidR="00000000" w:rsidRDefault="0014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134E">
      <w:pPr>
        <w:spacing w:after="0" w:line="240" w:lineRule="auto"/>
      </w:pPr>
      <w:r>
        <w:separator/>
      </w:r>
    </w:p>
  </w:footnote>
  <w:footnote w:type="continuationSeparator" w:id="0">
    <w:p w:rsidR="00000000" w:rsidRDefault="0014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E7" w:rsidRDefault="000E40E7">
    <w:pPr>
      <w:pStyle w:val="a3"/>
      <w:jc w:val="right"/>
    </w:pPr>
  </w:p>
  <w:p w:rsidR="000E40E7" w:rsidRDefault="001413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3AA"/>
    <w:multiLevelType w:val="multilevel"/>
    <w:tmpl w:val="C4602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125"/>
    <w:multiLevelType w:val="multilevel"/>
    <w:tmpl w:val="297A9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132F"/>
    <w:multiLevelType w:val="multilevel"/>
    <w:tmpl w:val="A02C66AE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EE3651"/>
    <w:multiLevelType w:val="multilevel"/>
    <w:tmpl w:val="77FA11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045AD"/>
    <w:multiLevelType w:val="multilevel"/>
    <w:tmpl w:val="F0907A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BC5960"/>
    <w:multiLevelType w:val="multilevel"/>
    <w:tmpl w:val="1130B0A2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124046"/>
    <w:multiLevelType w:val="multilevel"/>
    <w:tmpl w:val="B4828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045D4"/>
    <w:multiLevelType w:val="multilevel"/>
    <w:tmpl w:val="09A8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07506"/>
    <w:multiLevelType w:val="multilevel"/>
    <w:tmpl w:val="B53062BE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0E7"/>
    <w:rsid w:val="000E40E7"/>
    <w:rsid w:val="001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63F36-2A52-4D28-9D0F-1FB1726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563C1"/>
      <w:u w:val="single"/>
    </w:rPr>
  </w:style>
  <w:style w:type="character" w:customStyle="1" w:styleId="a4">
    <w:name w:val="Верхний колонтитул Знак"/>
    <w:link w:val="a3"/>
  </w:style>
  <w:style w:type="character" w:customStyle="1" w:styleId="a6">
    <w:name w:val="Нижний колонтитул Знак"/>
    <w:link w:val="a5"/>
  </w:style>
  <w:style w:type="character" w:customStyle="1" w:styleId="10">
    <w:name w:val="Заголовок 1 Знак"/>
    <w:link w:val="1"/>
    <w:rPr>
      <w:rFonts w:ascii="Times New Roman" w:hAnsi="Times New Roman"/>
      <w:b/>
      <w:sz w:val="32"/>
    </w:rPr>
  </w:style>
  <w:style w:type="character" w:customStyle="1" w:styleId="a8">
    <w:name w:val="Текст выноски Знак"/>
    <w:link w:val="a7"/>
    <w:rPr>
      <w:rFonts w:ascii="Segoe UI" w:hAnsi="Segoe UI"/>
      <w:sz w:val="18"/>
    </w:rPr>
  </w:style>
  <w:style w:type="character" w:styleId="ac">
    <w:name w:val="Strong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OMS</cp:lastModifiedBy>
  <cp:revision>2</cp:revision>
  <dcterms:created xsi:type="dcterms:W3CDTF">2025-01-29T12:59:00Z</dcterms:created>
  <dcterms:modified xsi:type="dcterms:W3CDTF">2025-01-29T13:01:00Z</dcterms:modified>
</cp:coreProperties>
</file>