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6C2C" w:rsidRPr="006D6C2C" w:rsidRDefault="006D6C2C" w:rsidP="006D6C2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D6C2C">
        <w:rPr>
          <w:rFonts w:ascii="Times New Roman" w:hAnsi="Times New Roman" w:cs="Times New Roman"/>
          <w:sz w:val="28"/>
          <w:szCs w:val="28"/>
        </w:rPr>
        <w:t xml:space="preserve">Перечень </w:t>
      </w:r>
    </w:p>
    <w:p w:rsidR="006D6C2C" w:rsidRPr="006D6C2C" w:rsidRDefault="006D6C2C" w:rsidP="006D6C2C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D6C2C">
        <w:rPr>
          <w:rFonts w:ascii="Times New Roman" w:hAnsi="Times New Roman" w:cs="Times New Roman"/>
          <w:sz w:val="28"/>
          <w:szCs w:val="28"/>
        </w:rPr>
        <w:t xml:space="preserve">земельных участков, предназначенных для предоставления в собственность бесплатно  участникам СВО и членам их семей, в соответствии  с </w:t>
      </w:r>
      <w:r w:rsidRPr="006D6C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Законом Ивановской области от 04.03.2024 № 1-ОЗ «О бесплатном предоставлении земельных участков на территории Ивановской области отдельным категориям граждан за заслуги, проявленные в ходе участия в специальной военной операции»  (в редакции от 07.11.2024 №48-ОЗ)</w:t>
      </w:r>
    </w:p>
    <w:p w:rsidR="006D6C2C" w:rsidRDefault="006D6C2C" w:rsidP="006D6C2C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667E44" w:rsidRPr="00B6564A" w:rsidRDefault="006D6C2C" w:rsidP="006D6C2C">
      <w:pPr>
        <w:autoSpaceDE w:val="0"/>
        <w:autoSpaceDN w:val="0"/>
        <w:adjustRightInd w:val="0"/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B6564A">
        <w:rPr>
          <w:rFonts w:ascii="Times New Roman" w:hAnsi="Times New Roman" w:cs="Times New Roman"/>
          <w:sz w:val="24"/>
          <w:szCs w:val="24"/>
        </w:rPr>
        <w:t>на 0</w:t>
      </w:r>
      <w:r w:rsidR="00D1460C">
        <w:rPr>
          <w:rFonts w:ascii="Times New Roman" w:hAnsi="Times New Roman" w:cs="Times New Roman"/>
          <w:sz w:val="24"/>
          <w:szCs w:val="24"/>
        </w:rPr>
        <w:t>2</w:t>
      </w:r>
      <w:r w:rsidRPr="00B6564A">
        <w:rPr>
          <w:rFonts w:ascii="Times New Roman" w:hAnsi="Times New Roman" w:cs="Times New Roman"/>
          <w:sz w:val="24"/>
          <w:szCs w:val="24"/>
        </w:rPr>
        <w:t>.12.2024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675"/>
        <w:gridCol w:w="3686"/>
        <w:gridCol w:w="1984"/>
        <w:gridCol w:w="1212"/>
        <w:gridCol w:w="3324"/>
      </w:tblGrid>
      <w:tr w:rsidR="00667E44" w:rsidRPr="00E50EDD" w:rsidTr="00667E44">
        <w:tc>
          <w:tcPr>
            <w:tcW w:w="675" w:type="dxa"/>
          </w:tcPr>
          <w:p w:rsidR="00667E44" w:rsidRPr="00E50EDD" w:rsidRDefault="00667E44" w:rsidP="00BA0573">
            <w:pPr>
              <w:pStyle w:val="3"/>
              <w:ind w:right="-1"/>
              <w:jc w:val="center"/>
              <w:rPr>
                <w:sz w:val="24"/>
                <w:szCs w:val="24"/>
              </w:rPr>
            </w:pPr>
            <w:r w:rsidRPr="00E50EDD">
              <w:rPr>
                <w:sz w:val="24"/>
                <w:szCs w:val="24"/>
              </w:rPr>
              <w:t>№</w:t>
            </w:r>
          </w:p>
          <w:p w:rsidR="00667E44" w:rsidRPr="00E50EDD" w:rsidRDefault="00667E44" w:rsidP="00BA0573">
            <w:pPr>
              <w:pStyle w:val="3"/>
              <w:ind w:right="-1"/>
              <w:jc w:val="center"/>
              <w:rPr>
                <w:sz w:val="24"/>
                <w:szCs w:val="24"/>
              </w:rPr>
            </w:pPr>
            <w:proofErr w:type="gramStart"/>
            <w:r w:rsidRPr="00E50EDD">
              <w:rPr>
                <w:sz w:val="24"/>
                <w:szCs w:val="24"/>
              </w:rPr>
              <w:t>п</w:t>
            </w:r>
            <w:proofErr w:type="gramEnd"/>
            <w:r w:rsidRPr="00E50EDD">
              <w:rPr>
                <w:sz w:val="24"/>
                <w:szCs w:val="24"/>
              </w:rPr>
              <w:t>/п</w:t>
            </w:r>
          </w:p>
        </w:tc>
        <w:tc>
          <w:tcPr>
            <w:tcW w:w="3686" w:type="dxa"/>
          </w:tcPr>
          <w:p w:rsidR="00667E44" w:rsidRPr="00E50EDD" w:rsidRDefault="00667E44" w:rsidP="00BA0573">
            <w:pPr>
              <w:pStyle w:val="3"/>
              <w:ind w:right="-1"/>
              <w:jc w:val="center"/>
              <w:rPr>
                <w:sz w:val="24"/>
                <w:szCs w:val="24"/>
              </w:rPr>
            </w:pPr>
            <w:r w:rsidRPr="00E50EDD">
              <w:rPr>
                <w:sz w:val="24"/>
                <w:szCs w:val="24"/>
              </w:rPr>
              <w:t>Местоположение земельного участка</w:t>
            </w:r>
          </w:p>
        </w:tc>
        <w:tc>
          <w:tcPr>
            <w:tcW w:w="1984" w:type="dxa"/>
          </w:tcPr>
          <w:p w:rsidR="00667E44" w:rsidRPr="00E50EDD" w:rsidRDefault="00667E44" w:rsidP="00BA0573">
            <w:pPr>
              <w:pStyle w:val="3"/>
              <w:ind w:right="-1"/>
              <w:jc w:val="center"/>
              <w:rPr>
                <w:sz w:val="24"/>
                <w:szCs w:val="24"/>
              </w:rPr>
            </w:pPr>
            <w:r w:rsidRPr="00E50EDD">
              <w:rPr>
                <w:sz w:val="24"/>
                <w:szCs w:val="24"/>
              </w:rPr>
              <w:t>Кадастровый номер земельного участка</w:t>
            </w:r>
          </w:p>
        </w:tc>
        <w:tc>
          <w:tcPr>
            <w:tcW w:w="1212" w:type="dxa"/>
          </w:tcPr>
          <w:p w:rsidR="00667E44" w:rsidRPr="00E50EDD" w:rsidRDefault="00667E44" w:rsidP="00BA0573">
            <w:pPr>
              <w:pStyle w:val="3"/>
              <w:ind w:right="-1"/>
              <w:jc w:val="center"/>
              <w:rPr>
                <w:sz w:val="24"/>
                <w:szCs w:val="24"/>
              </w:rPr>
            </w:pPr>
            <w:r w:rsidRPr="00E50EDD">
              <w:rPr>
                <w:sz w:val="24"/>
                <w:szCs w:val="24"/>
              </w:rPr>
              <w:t>Площадь, кв.м.</w:t>
            </w:r>
          </w:p>
        </w:tc>
        <w:tc>
          <w:tcPr>
            <w:tcW w:w="3324" w:type="dxa"/>
          </w:tcPr>
          <w:p w:rsidR="00667E44" w:rsidRPr="00E50EDD" w:rsidRDefault="00667E44" w:rsidP="00BA0573">
            <w:pPr>
              <w:pStyle w:val="3"/>
              <w:ind w:right="-1"/>
              <w:jc w:val="center"/>
              <w:rPr>
                <w:sz w:val="24"/>
                <w:szCs w:val="24"/>
              </w:rPr>
            </w:pPr>
            <w:r w:rsidRPr="00E50EDD">
              <w:rPr>
                <w:sz w:val="24"/>
                <w:szCs w:val="24"/>
              </w:rPr>
              <w:t>Вид разрешенного использования земельного участка</w:t>
            </w:r>
          </w:p>
        </w:tc>
      </w:tr>
      <w:tr w:rsidR="00667E44" w:rsidRPr="00E50EDD" w:rsidTr="00667E44">
        <w:tc>
          <w:tcPr>
            <w:tcW w:w="675" w:type="dxa"/>
          </w:tcPr>
          <w:p w:rsidR="00667E44" w:rsidRPr="00E50EDD" w:rsidRDefault="00667E44" w:rsidP="00BA0573">
            <w:pPr>
              <w:pStyle w:val="3"/>
              <w:ind w:right="-1"/>
              <w:jc w:val="center"/>
              <w:rPr>
                <w:sz w:val="24"/>
                <w:szCs w:val="24"/>
              </w:rPr>
            </w:pPr>
            <w:r w:rsidRPr="00E50EDD">
              <w:rPr>
                <w:sz w:val="24"/>
                <w:szCs w:val="24"/>
              </w:rPr>
              <w:t>1</w:t>
            </w:r>
          </w:p>
        </w:tc>
        <w:tc>
          <w:tcPr>
            <w:tcW w:w="3686" w:type="dxa"/>
          </w:tcPr>
          <w:p w:rsidR="00667E44" w:rsidRPr="00E50EDD" w:rsidRDefault="00667E44" w:rsidP="00BA0573">
            <w:pPr>
              <w:pStyle w:val="3"/>
              <w:ind w:right="-1"/>
              <w:rPr>
                <w:sz w:val="24"/>
                <w:szCs w:val="24"/>
              </w:rPr>
            </w:pPr>
            <w:r w:rsidRPr="00E50EDD">
              <w:rPr>
                <w:sz w:val="24"/>
                <w:szCs w:val="24"/>
              </w:rPr>
              <w:t xml:space="preserve">Российская Федерация, Ивановская область, Гаврилово-Посадский муниципальный района, Гаврилово-Посадское городское поселение, село Ярышево, улица Гора, земельный участок 38 </w:t>
            </w:r>
          </w:p>
        </w:tc>
        <w:tc>
          <w:tcPr>
            <w:tcW w:w="1984" w:type="dxa"/>
          </w:tcPr>
          <w:p w:rsidR="00667E44" w:rsidRPr="00E50EDD" w:rsidRDefault="00667E44" w:rsidP="00BA0573">
            <w:pPr>
              <w:pStyle w:val="3"/>
              <w:ind w:right="-1"/>
              <w:jc w:val="center"/>
              <w:rPr>
                <w:sz w:val="24"/>
                <w:szCs w:val="24"/>
              </w:rPr>
            </w:pPr>
            <w:r w:rsidRPr="00E50EDD">
              <w:rPr>
                <w:sz w:val="24"/>
                <w:szCs w:val="24"/>
              </w:rPr>
              <w:t>37:03:011406:181</w:t>
            </w:r>
          </w:p>
        </w:tc>
        <w:tc>
          <w:tcPr>
            <w:tcW w:w="1212" w:type="dxa"/>
          </w:tcPr>
          <w:p w:rsidR="00667E44" w:rsidRPr="00E50EDD" w:rsidRDefault="00667E44" w:rsidP="00BA0573">
            <w:pPr>
              <w:pStyle w:val="3"/>
              <w:ind w:right="-1"/>
              <w:jc w:val="center"/>
              <w:rPr>
                <w:sz w:val="24"/>
                <w:szCs w:val="24"/>
              </w:rPr>
            </w:pPr>
            <w:r w:rsidRPr="00E50EDD">
              <w:rPr>
                <w:sz w:val="24"/>
                <w:szCs w:val="24"/>
              </w:rPr>
              <w:t>1500</w:t>
            </w:r>
          </w:p>
        </w:tc>
        <w:tc>
          <w:tcPr>
            <w:tcW w:w="3324" w:type="dxa"/>
          </w:tcPr>
          <w:p w:rsidR="00667E44" w:rsidRPr="00E50EDD" w:rsidRDefault="00667E44" w:rsidP="00BA0573">
            <w:pPr>
              <w:pStyle w:val="3"/>
              <w:ind w:right="-1"/>
              <w:jc w:val="center"/>
              <w:rPr>
                <w:sz w:val="24"/>
                <w:szCs w:val="24"/>
              </w:rPr>
            </w:pPr>
            <w:r w:rsidRPr="00E50EDD">
              <w:rPr>
                <w:sz w:val="24"/>
                <w:szCs w:val="24"/>
              </w:rPr>
              <w:t>для ведения личного подсобного хозяйства</w:t>
            </w:r>
          </w:p>
        </w:tc>
      </w:tr>
      <w:tr w:rsidR="00667E44" w:rsidRPr="00E50EDD" w:rsidTr="00667E44">
        <w:tc>
          <w:tcPr>
            <w:tcW w:w="675" w:type="dxa"/>
          </w:tcPr>
          <w:p w:rsidR="00667E44" w:rsidRPr="00E50EDD" w:rsidRDefault="00667E44" w:rsidP="00BA0573">
            <w:pPr>
              <w:pStyle w:val="3"/>
              <w:ind w:right="-1"/>
              <w:jc w:val="center"/>
              <w:rPr>
                <w:sz w:val="24"/>
                <w:szCs w:val="24"/>
              </w:rPr>
            </w:pPr>
            <w:r w:rsidRPr="00E50EDD">
              <w:rPr>
                <w:sz w:val="24"/>
                <w:szCs w:val="24"/>
              </w:rPr>
              <w:t>2</w:t>
            </w:r>
          </w:p>
        </w:tc>
        <w:tc>
          <w:tcPr>
            <w:tcW w:w="3686" w:type="dxa"/>
          </w:tcPr>
          <w:p w:rsidR="00667E44" w:rsidRDefault="00667E44" w:rsidP="00BA0573">
            <w:pPr>
              <w:pStyle w:val="3"/>
              <w:ind w:right="-1"/>
              <w:rPr>
                <w:sz w:val="24"/>
                <w:szCs w:val="24"/>
              </w:rPr>
            </w:pPr>
            <w:r w:rsidRPr="00E50EDD">
              <w:rPr>
                <w:sz w:val="24"/>
                <w:szCs w:val="24"/>
              </w:rPr>
              <w:t xml:space="preserve">Ивановская область, Гаврилово-Посадский район,                       </w:t>
            </w:r>
          </w:p>
          <w:p w:rsidR="00667E44" w:rsidRPr="00E50EDD" w:rsidRDefault="00667E44" w:rsidP="00BA0573">
            <w:pPr>
              <w:pStyle w:val="3"/>
              <w:ind w:right="-1"/>
              <w:rPr>
                <w:sz w:val="24"/>
                <w:szCs w:val="24"/>
              </w:rPr>
            </w:pPr>
            <w:r w:rsidRPr="00E50EDD">
              <w:rPr>
                <w:sz w:val="24"/>
                <w:szCs w:val="24"/>
              </w:rPr>
              <w:t xml:space="preserve"> с. Владычино, земельный участок 19А</w:t>
            </w:r>
          </w:p>
        </w:tc>
        <w:tc>
          <w:tcPr>
            <w:tcW w:w="1984" w:type="dxa"/>
          </w:tcPr>
          <w:p w:rsidR="00667E44" w:rsidRPr="00E50EDD" w:rsidRDefault="00667E44" w:rsidP="00BA0573">
            <w:pPr>
              <w:pStyle w:val="3"/>
              <w:ind w:right="-1"/>
              <w:jc w:val="center"/>
              <w:rPr>
                <w:sz w:val="24"/>
                <w:szCs w:val="24"/>
              </w:rPr>
            </w:pPr>
            <w:r w:rsidRPr="00E50EDD">
              <w:rPr>
                <w:sz w:val="24"/>
                <w:szCs w:val="24"/>
              </w:rPr>
              <w:t>37:03:011101:257</w:t>
            </w:r>
          </w:p>
        </w:tc>
        <w:tc>
          <w:tcPr>
            <w:tcW w:w="1212" w:type="dxa"/>
          </w:tcPr>
          <w:p w:rsidR="00667E44" w:rsidRPr="00E50EDD" w:rsidRDefault="00667E44" w:rsidP="00BA0573">
            <w:pPr>
              <w:pStyle w:val="3"/>
              <w:ind w:right="-1"/>
              <w:jc w:val="center"/>
              <w:rPr>
                <w:sz w:val="24"/>
                <w:szCs w:val="24"/>
              </w:rPr>
            </w:pPr>
            <w:r w:rsidRPr="00E50EDD">
              <w:rPr>
                <w:sz w:val="24"/>
                <w:szCs w:val="24"/>
              </w:rPr>
              <w:t>1500</w:t>
            </w:r>
          </w:p>
        </w:tc>
        <w:tc>
          <w:tcPr>
            <w:tcW w:w="3324" w:type="dxa"/>
          </w:tcPr>
          <w:p w:rsidR="00667E44" w:rsidRDefault="00667E44" w:rsidP="00BA0573">
            <w:pPr>
              <w:pStyle w:val="3"/>
              <w:ind w:right="-1"/>
              <w:jc w:val="center"/>
              <w:rPr>
                <w:sz w:val="24"/>
                <w:szCs w:val="24"/>
              </w:rPr>
            </w:pPr>
            <w:r w:rsidRPr="00E50EDD">
              <w:rPr>
                <w:sz w:val="24"/>
                <w:szCs w:val="24"/>
              </w:rPr>
              <w:t>для ведения личного подсобного хозяйства (приусадебный участок)</w:t>
            </w:r>
          </w:p>
          <w:p w:rsidR="00667E44" w:rsidRPr="00E50EDD" w:rsidRDefault="00667E44" w:rsidP="00BA0573">
            <w:pPr>
              <w:pStyle w:val="3"/>
              <w:ind w:right="-1"/>
              <w:jc w:val="center"/>
              <w:rPr>
                <w:sz w:val="24"/>
                <w:szCs w:val="24"/>
              </w:rPr>
            </w:pPr>
          </w:p>
        </w:tc>
      </w:tr>
      <w:tr w:rsidR="00667E44" w:rsidRPr="00E50EDD" w:rsidTr="00667E44">
        <w:tc>
          <w:tcPr>
            <w:tcW w:w="675" w:type="dxa"/>
          </w:tcPr>
          <w:p w:rsidR="00667E44" w:rsidRPr="00E50EDD" w:rsidRDefault="00667E44" w:rsidP="00BA0573">
            <w:pPr>
              <w:pStyle w:val="3"/>
              <w:ind w:right="-1"/>
              <w:jc w:val="center"/>
              <w:rPr>
                <w:sz w:val="24"/>
                <w:szCs w:val="24"/>
              </w:rPr>
            </w:pPr>
            <w:r w:rsidRPr="00E50EDD">
              <w:rPr>
                <w:sz w:val="24"/>
                <w:szCs w:val="24"/>
              </w:rPr>
              <w:t>3</w:t>
            </w:r>
          </w:p>
        </w:tc>
        <w:tc>
          <w:tcPr>
            <w:tcW w:w="3686" w:type="dxa"/>
          </w:tcPr>
          <w:p w:rsidR="00667E44" w:rsidRPr="00E50EDD" w:rsidRDefault="00667E44" w:rsidP="00BA0573">
            <w:pPr>
              <w:pStyle w:val="3"/>
              <w:ind w:right="-1"/>
              <w:rPr>
                <w:sz w:val="24"/>
                <w:szCs w:val="24"/>
              </w:rPr>
            </w:pPr>
            <w:r w:rsidRPr="00E50EDD">
              <w:rPr>
                <w:sz w:val="24"/>
                <w:szCs w:val="24"/>
              </w:rPr>
              <w:t>Ивановская область, Гаврилово-Посадский район,                        село Володятино, земельный участок 84</w:t>
            </w:r>
          </w:p>
        </w:tc>
        <w:tc>
          <w:tcPr>
            <w:tcW w:w="1984" w:type="dxa"/>
          </w:tcPr>
          <w:p w:rsidR="00667E44" w:rsidRPr="00E50EDD" w:rsidRDefault="00667E44" w:rsidP="00BA0573">
            <w:pPr>
              <w:pStyle w:val="3"/>
              <w:ind w:right="-1"/>
              <w:jc w:val="center"/>
              <w:rPr>
                <w:sz w:val="24"/>
                <w:szCs w:val="24"/>
              </w:rPr>
            </w:pPr>
            <w:r w:rsidRPr="00E50EDD">
              <w:rPr>
                <w:sz w:val="24"/>
                <w:szCs w:val="24"/>
              </w:rPr>
              <w:t>37:03:011102:421</w:t>
            </w:r>
          </w:p>
        </w:tc>
        <w:tc>
          <w:tcPr>
            <w:tcW w:w="1212" w:type="dxa"/>
          </w:tcPr>
          <w:p w:rsidR="00667E44" w:rsidRPr="00E50EDD" w:rsidRDefault="00667E44" w:rsidP="00BA0573">
            <w:pPr>
              <w:pStyle w:val="3"/>
              <w:ind w:right="-1"/>
              <w:jc w:val="center"/>
              <w:rPr>
                <w:sz w:val="24"/>
                <w:szCs w:val="24"/>
              </w:rPr>
            </w:pPr>
            <w:r w:rsidRPr="00E50EDD">
              <w:rPr>
                <w:sz w:val="24"/>
                <w:szCs w:val="24"/>
              </w:rPr>
              <w:t>1500</w:t>
            </w:r>
          </w:p>
        </w:tc>
        <w:tc>
          <w:tcPr>
            <w:tcW w:w="3324" w:type="dxa"/>
          </w:tcPr>
          <w:p w:rsidR="00667E44" w:rsidRDefault="00667E44" w:rsidP="00BA0573">
            <w:pPr>
              <w:pStyle w:val="3"/>
              <w:ind w:right="-1"/>
              <w:jc w:val="center"/>
              <w:rPr>
                <w:sz w:val="24"/>
                <w:szCs w:val="24"/>
              </w:rPr>
            </w:pPr>
            <w:r w:rsidRPr="00E50EDD">
              <w:rPr>
                <w:sz w:val="24"/>
                <w:szCs w:val="24"/>
              </w:rPr>
              <w:t>для ведения личного подсобного хозяйства (приусадебный участок)</w:t>
            </w:r>
          </w:p>
          <w:p w:rsidR="00667E44" w:rsidRPr="00E50EDD" w:rsidRDefault="00667E44" w:rsidP="00BA0573">
            <w:pPr>
              <w:pStyle w:val="3"/>
              <w:ind w:right="-1"/>
              <w:jc w:val="center"/>
              <w:rPr>
                <w:sz w:val="24"/>
                <w:szCs w:val="24"/>
              </w:rPr>
            </w:pPr>
          </w:p>
        </w:tc>
      </w:tr>
      <w:tr w:rsidR="00667E44" w:rsidRPr="00E50EDD" w:rsidTr="00667E44">
        <w:tc>
          <w:tcPr>
            <w:tcW w:w="675" w:type="dxa"/>
          </w:tcPr>
          <w:p w:rsidR="00667E44" w:rsidRPr="00E50EDD" w:rsidRDefault="00667E44" w:rsidP="00BA0573">
            <w:pPr>
              <w:pStyle w:val="3"/>
              <w:ind w:right="-1"/>
              <w:jc w:val="center"/>
              <w:rPr>
                <w:sz w:val="24"/>
                <w:szCs w:val="24"/>
              </w:rPr>
            </w:pPr>
            <w:r w:rsidRPr="00E50EDD">
              <w:rPr>
                <w:sz w:val="24"/>
                <w:szCs w:val="24"/>
              </w:rPr>
              <w:t>4</w:t>
            </w:r>
          </w:p>
        </w:tc>
        <w:tc>
          <w:tcPr>
            <w:tcW w:w="3686" w:type="dxa"/>
          </w:tcPr>
          <w:p w:rsidR="00667E44" w:rsidRPr="00E50EDD" w:rsidRDefault="00667E44" w:rsidP="00BA0573">
            <w:pPr>
              <w:pStyle w:val="3"/>
              <w:ind w:right="-1"/>
              <w:rPr>
                <w:sz w:val="24"/>
                <w:szCs w:val="24"/>
              </w:rPr>
            </w:pPr>
            <w:r w:rsidRPr="00E50EDD">
              <w:rPr>
                <w:sz w:val="24"/>
                <w:szCs w:val="24"/>
              </w:rPr>
              <w:t>Российская Федерация, Ивановская область, Гаврилово-Посадский муниципальный района, Осановецкое сельское поселение, село Владычино, земельный участок 15А</w:t>
            </w:r>
          </w:p>
        </w:tc>
        <w:tc>
          <w:tcPr>
            <w:tcW w:w="1984" w:type="dxa"/>
          </w:tcPr>
          <w:p w:rsidR="00667E44" w:rsidRPr="00E50EDD" w:rsidRDefault="00667E44" w:rsidP="00BA0573">
            <w:pPr>
              <w:pStyle w:val="3"/>
              <w:ind w:right="-1"/>
              <w:jc w:val="center"/>
              <w:rPr>
                <w:sz w:val="24"/>
                <w:szCs w:val="24"/>
              </w:rPr>
            </w:pPr>
            <w:r w:rsidRPr="00E50EDD">
              <w:rPr>
                <w:sz w:val="24"/>
                <w:szCs w:val="24"/>
              </w:rPr>
              <w:t>37:03:011101:258</w:t>
            </w:r>
          </w:p>
        </w:tc>
        <w:tc>
          <w:tcPr>
            <w:tcW w:w="1212" w:type="dxa"/>
          </w:tcPr>
          <w:p w:rsidR="00667E44" w:rsidRPr="00E50EDD" w:rsidRDefault="00667E44" w:rsidP="00BA0573">
            <w:pPr>
              <w:pStyle w:val="3"/>
              <w:ind w:right="-1"/>
              <w:jc w:val="center"/>
              <w:rPr>
                <w:sz w:val="24"/>
                <w:szCs w:val="24"/>
              </w:rPr>
            </w:pPr>
            <w:r w:rsidRPr="00E50EDD">
              <w:rPr>
                <w:sz w:val="24"/>
                <w:szCs w:val="24"/>
              </w:rPr>
              <w:t>1500</w:t>
            </w:r>
          </w:p>
        </w:tc>
        <w:tc>
          <w:tcPr>
            <w:tcW w:w="3324" w:type="dxa"/>
          </w:tcPr>
          <w:p w:rsidR="00667E44" w:rsidRPr="00E50EDD" w:rsidRDefault="00667E44" w:rsidP="00BA0573">
            <w:pPr>
              <w:pStyle w:val="3"/>
              <w:ind w:right="-1"/>
              <w:jc w:val="center"/>
              <w:rPr>
                <w:sz w:val="24"/>
                <w:szCs w:val="24"/>
              </w:rPr>
            </w:pPr>
            <w:r w:rsidRPr="00E50EDD">
              <w:rPr>
                <w:sz w:val="24"/>
                <w:szCs w:val="24"/>
              </w:rPr>
              <w:t>для ведения личного подсобного хозяйства (приусадебный участок)</w:t>
            </w:r>
          </w:p>
        </w:tc>
      </w:tr>
      <w:tr w:rsidR="00667E44" w:rsidRPr="00E50EDD" w:rsidTr="00667E44">
        <w:tc>
          <w:tcPr>
            <w:tcW w:w="675" w:type="dxa"/>
          </w:tcPr>
          <w:p w:rsidR="00667E44" w:rsidRPr="00E50EDD" w:rsidRDefault="00667E44" w:rsidP="00BA0573">
            <w:pPr>
              <w:pStyle w:val="3"/>
              <w:ind w:right="-1"/>
              <w:jc w:val="center"/>
              <w:rPr>
                <w:sz w:val="24"/>
                <w:szCs w:val="24"/>
              </w:rPr>
            </w:pPr>
            <w:r w:rsidRPr="00E50EDD">
              <w:rPr>
                <w:sz w:val="24"/>
                <w:szCs w:val="24"/>
              </w:rPr>
              <w:t>5</w:t>
            </w:r>
          </w:p>
        </w:tc>
        <w:tc>
          <w:tcPr>
            <w:tcW w:w="3686" w:type="dxa"/>
          </w:tcPr>
          <w:p w:rsidR="00667E44" w:rsidRPr="00E50EDD" w:rsidRDefault="00667E44" w:rsidP="00BA0573">
            <w:pPr>
              <w:pStyle w:val="3"/>
              <w:ind w:right="-1"/>
              <w:rPr>
                <w:sz w:val="24"/>
                <w:szCs w:val="24"/>
              </w:rPr>
            </w:pPr>
            <w:r w:rsidRPr="00E50EDD">
              <w:rPr>
                <w:sz w:val="24"/>
                <w:szCs w:val="24"/>
              </w:rPr>
              <w:t>Российская Федерация, Ивановская область, Гаврилово-Посадский муниципальный района, Осановецкое сельское поселение, село Владычино, земельный участок 15Б</w:t>
            </w:r>
          </w:p>
        </w:tc>
        <w:tc>
          <w:tcPr>
            <w:tcW w:w="1984" w:type="dxa"/>
          </w:tcPr>
          <w:p w:rsidR="00667E44" w:rsidRPr="00E50EDD" w:rsidRDefault="00667E44" w:rsidP="00BA0573">
            <w:pPr>
              <w:pStyle w:val="3"/>
              <w:ind w:right="-1"/>
              <w:jc w:val="center"/>
              <w:rPr>
                <w:sz w:val="24"/>
                <w:szCs w:val="24"/>
              </w:rPr>
            </w:pPr>
            <w:r w:rsidRPr="00E50EDD">
              <w:rPr>
                <w:sz w:val="24"/>
                <w:szCs w:val="24"/>
              </w:rPr>
              <w:t>37:03:011101:259</w:t>
            </w:r>
          </w:p>
        </w:tc>
        <w:tc>
          <w:tcPr>
            <w:tcW w:w="1212" w:type="dxa"/>
          </w:tcPr>
          <w:p w:rsidR="00667E44" w:rsidRPr="00E50EDD" w:rsidRDefault="00667E44" w:rsidP="00BA0573">
            <w:pPr>
              <w:pStyle w:val="3"/>
              <w:ind w:right="-1"/>
              <w:jc w:val="center"/>
              <w:rPr>
                <w:sz w:val="24"/>
                <w:szCs w:val="24"/>
              </w:rPr>
            </w:pPr>
            <w:r w:rsidRPr="00E50EDD">
              <w:rPr>
                <w:sz w:val="24"/>
                <w:szCs w:val="24"/>
              </w:rPr>
              <w:t>1500</w:t>
            </w:r>
          </w:p>
        </w:tc>
        <w:tc>
          <w:tcPr>
            <w:tcW w:w="3324" w:type="dxa"/>
          </w:tcPr>
          <w:p w:rsidR="00667E44" w:rsidRPr="00E50EDD" w:rsidRDefault="00667E44" w:rsidP="00BA0573">
            <w:pPr>
              <w:pStyle w:val="3"/>
              <w:ind w:right="-1"/>
              <w:jc w:val="center"/>
              <w:rPr>
                <w:sz w:val="24"/>
                <w:szCs w:val="24"/>
              </w:rPr>
            </w:pPr>
            <w:r w:rsidRPr="00E50EDD">
              <w:rPr>
                <w:sz w:val="24"/>
                <w:szCs w:val="24"/>
              </w:rPr>
              <w:t>для ведения личного подсобного хозяйства (приусадебный участок)</w:t>
            </w:r>
          </w:p>
        </w:tc>
      </w:tr>
    </w:tbl>
    <w:p w:rsidR="001658CF" w:rsidRDefault="001658CF"/>
    <w:p w:rsidR="00EB0198" w:rsidRDefault="00EB0198"/>
    <w:p w:rsidR="00EB0198" w:rsidRDefault="00EB0198"/>
    <w:p w:rsidR="00EB0198" w:rsidRDefault="00EB0198"/>
    <w:p w:rsidR="00EB0198" w:rsidRDefault="00EB0198"/>
    <w:p w:rsidR="00EB0198" w:rsidRDefault="00EB0198"/>
    <w:p w:rsidR="00EB0198" w:rsidRPr="00407363" w:rsidRDefault="00EB0198" w:rsidP="00EB0198">
      <w:pPr>
        <w:spacing w:after="0" w:line="240" w:lineRule="auto"/>
        <w:jc w:val="center"/>
        <w:rPr>
          <w:rFonts w:ascii="Times New Roman" w:hAnsi="Times New Roman" w:cs="Times New Roman"/>
        </w:rPr>
      </w:pPr>
      <w:bookmarkStart w:id="0" w:name="_GoBack"/>
      <w:bookmarkEnd w:id="0"/>
      <w:r w:rsidRPr="00407363">
        <w:rPr>
          <w:rFonts w:ascii="Times New Roman" w:hAnsi="Times New Roman" w:cs="Times New Roman"/>
        </w:rPr>
        <w:lastRenderedPageBreak/>
        <w:t>Схем</w:t>
      </w:r>
      <w:r w:rsidR="00407363">
        <w:rPr>
          <w:rFonts w:ascii="Times New Roman" w:hAnsi="Times New Roman" w:cs="Times New Roman"/>
        </w:rPr>
        <w:t>ы</w:t>
      </w:r>
      <w:r w:rsidRPr="00407363">
        <w:rPr>
          <w:rFonts w:ascii="Times New Roman" w:hAnsi="Times New Roman" w:cs="Times New Roman"/>
        </w:rPr>
        <w:t xml:space="preserve"> </w:t>
      </w:r>
    </w:p>
    <w:p w:rsidR="00407363" w:rsidRDefault="00EB0198" w:rsidP="00EB0198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407363">
        <w:rPr>
          <w:rFonts w:ascii="Times New Roman" w:hAnsi="Times New Roman" w:cs="Times New Roman"/>
        </w:rPr>
        <w:t>расположения земельн</w:t>
      </w:r>
      <w:r w:rsidR="00407363">
        <w:rPr>
          <w:rFonts w:ascii="Times New Roman" w:hAnsi="Times New Roman" w:cs="Times New Roman"/>
        </w:rPr>
        <w:t xml:space="preserve">ых </w:t>
      </w:r>
      <w:r w:rsidRPr="00407363">
        <w:rPr>
          <w:rFonts w:ascii="Times New Roman" w:hAnsi="Times New Roman" w:cs="Times New Roman"/>
        </w:rPr>
        <w:t>участк</w:t>
      </w:r>
      <w:r w:rsidR="00407363">
        <w:rPr>
          <w:rFonts w:ascii="Times New Roman" w:hAnsi="Times New Roman" w:cs="Times New Roman"/>
        </w:rPr>
        <w:t>ов</w:t>
      </w:r>
    </w:p>
    <w:p w:rsidR="00EB0198" w:rsidRDefault="00407363" w:rsidP="00EB0198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407363">
        <w:rPr>
          <w:rFonts w:ascii="Times New Roman" w:hAnsi="Times New Roman" w:cs="Times New Roman"/>
          <w:b/>
          <w:sz w:val="24"/>
          <w:szCs w:val="24"/>
        </w:rPr>
        <w:t xml:space="preserve">село Ярышево, улица Гора, земельный участок 38 </w:t>
      </w:r>
      <w:r w:rsidR="00EB0198" w:rsidRPr="00407363">
        <w:rPr>
          <w:rFonts w:ascii="Times New Roman" w:hAnsi="Times New Roman" w:cs="Times New Roman"/>
          <w:b/>
        </w:rPr>
        <w:t xml:space="preserve"> </w:t>
      </w:r>
    </w:p>
    <w:p w:rsidR="002B11C5" w:rsidRDefault="002B11C5" w:rsidP="00EB0198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2B11C5" w:rsidRDefault="002B11C5" w:rsidP="00EB0198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2B11C5"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 wp14:anchorId="3724E6EE" wp14:editId="6582698D">
            <wp:extent cx="6648450" cy="37814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44898" cy="3779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11C5" w:rsidRDefault="002B11C5" w:rsidP="00EB0198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667E44" w:rsidRDefault="00667E44" w:rsidP="00EB0198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667E44" w:rsidRDefault="00667E44" w:rsidP="00EB0198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667E44" w:rsidRDefault="00667E44" w:rsidP="00EB0198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2B11C5" w:rsidRDefault="002B11C5" w:rsidP="00EB019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sz w:val="24"/>
          <w:szCs w:val="24"/>
        </w:rPr>
        <w:t xml:space="preserve">     </w:t>
      </w:r>
      <w:r w:rsidRPr="002B11C5">
        <w:rPr>
          <w:rFonts w:ascii="Times New Roman" w:hAnsi="Times New Roman" w:cs="Times New Roman"/>
          <w:b/>
          <w:sz w:val="24"/>
          <w:szCs w:val="24"/>
        </w:rPr>
        <w:t>с. Владычино, земельный участок 19А</w:t>
      </w:r>
    </w:p>
    <w:p w:rsidR="002B11C5" w:rsidRDefault="002B11C5" w:rsidP="00EB0198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2B11C5"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 wp14:anchorId="5F7360C7" wp14:editId="4B7C4E29">
            <wp:extent cx="6546920" cy="3457575"/>
            <wp:effectExtent l="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552932" cy="346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11C5" w:rsidRDefault="002B11C5" w:rsidP="00EB0198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2B11C5" w:rsidRDefault="002B11C5" w:rsidP="00EB0198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2B11C5" w:rsidRDefault="002B11C5" w:rsidP="00EB0198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2B11C5" w:rsidRDefault="002B11C5" w:rsidP="00EB019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B11C5">
        <w:rPr>
          <w:rFonts w:ascii="Times New Roman" w:hAnsi="Times New Roman" w:cs="Times New Roman"/>
          <w:b/>
          <w:sz w:val="24"/>
          <w:szCs w:val="24"/>
        </w:rPr>
        <w:lastRenderedPageBreak/>
        <w:t>с. Владычино, земельный участок 1</w:t>
      </w:r>
      <w:r>
        <w:rPr>
          <w:rFonts w:ascii="Times New Roman" w:hAnsi="Times New Roman" w:cs="Times New Roman"/>
          <w:b/>
          <w:sz w:val="24"/>
          <w:szCs w:val="24"/>
        </w:rPr>
        <w:t>5</w:t>
      </w:r>
      <w:r w:rsidRPr="002B11C5">
        <w:rPr>
          <w:rFonts w:ascii="Times New Roman" w:hAnsi="Times New Roman" w:cs="Times New Roman"/>
          <w:b/>
          <w:sz w:val="24"/>
          <w:szCs w:val="24"/>
        </w:rPr>
        <w:t>А</w:t>
      </w:r>
    </w:p>
    <w:p w:rsidR="002B11C5" w:rsidRDefault="002B11C5" w:rsidP="00EB0198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2B11C5" w:rsidRDefault="00667E44" w:rsidP="00EB0198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667E44"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 wp14:anchorId="41B4569D" wp14:editId="1A072BE5">
            <wp:extent cx="6152515" cy="3460750"/>
            <wp:effectExtent l="0" t="0" r="635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46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11C5" w:rsidRDefault="002B11C5" w:rsidP="00EB0198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2B11C5" w:rsidRDefault="002B11C5" w:rsidP="00EB0198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2B11C5" w:rsidRDefault="002B11C5" w:rsidP="00EB0198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2B11C5" w:rsidRDefault="002B11C5" w:rsidP="00EB0198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2B11C5" w:rsidRDefault="002B11C5" w:rsidP="00EB019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B11C5">
        <w:rPr>
          <w:rFonts w:ascii="Times New Roman" w:hAnsi="Times New Roman" w:cs="Times New Roman"/>
          <w:b/>
          <w:sz w:val="24"/>
          <w:szCs w:val="24"/>
        </w:rPr>
        <w:t>село Володятино, земельный участок 84</w:t>
      </w:r>
    </w:p>
    <w:p w:rsidR="005D547D" w:rsidRDefault="005D547D" w:rsidP="00EB019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B11C5" w:rsidRDefault="002B11C5" w:rsidP="00EB0198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2B11C5"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 wp14:anchorId="2A042642" wp14:editId="2E6810EC">
            <wp:extent cx="6413570" cy="3457575"/>
            <wp:effectExtent l="0" t="0" r="635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19459" cy="346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7E44" w:rsidRDefault="00667E44" w:rsidP="00EB0198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667E44" w:rsidRDefault="00667E44" w:rsidP="00EB0198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667E44" w:rsidRDefault="00667E44" w:rsidP="00EB0198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667E44" w:rsidRDefault="00667E44" w:rsidP="00EB0198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667E44" w:rsidRDefault="00667E44" w:rsidP="00EB0198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667E44" w:rsidRDefault="00667E44" w:rsidP="00EB0198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667E44" w:rsidRDefault="00667E44" w:rsidP="00667E4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B11C5">
        <w:rPr>
          <w:rFonts w:ascii="Times New Roman" w:hAnsi="Times New Roman" w:cs="Times New Roman"/>
          <w:b/>
          <w:sz w:val="24"/>
          <w:szCs w:val="24"/>
        </w:rPr>
        <w:lastRenderedPageBreak/>
        <w:t>с. Владычино, земельный участок 1</w:t>
      </w:r>
      <w:r>
        <w:rPr>
          <w:rFonts w:ascii="Times New Roman" w:hAnsi="Times New Roman" w:cs="Times New Roman"/>
          <w:b/>
          <w:sz w:val="24"/>
          <w:szCs w:val="24"/>
        </w:rPr>
        <w:t>5Б</w:t>
      </w:r>
    </w:p>
    <w:p w:rsidR="00667E44" w:rsidRDefault="00667E44" w:rsidP="00667E4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67E44" w:rsidRPr="002B11C5" w:rsidRDefault="00667E44" w:rsidP="00EB0198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667E44"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 wp14:anchorId="28C48AF9" wp14:editId="46896DB1">
            <wp:extent cx="6152515" cy="3460750"/>
            <wp:effectExtent l="0" t="0" r="635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46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67E44" w:rsidRPr="002B11C5" w:rsidSect="006D6C2C">
      <w:pgSz w:w="11906" w:h="16838"/>
      <w:pgMar w:top="1134" w:right="566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0D03"/>
    <w:rsid w:val="001658CF"/>
    <w:rsid w:val="00220D03"/>
    <w:rsid w:val="002B11C5"/>
    <w:rsid w:val="00407363"/>
    <w:rsid w:val="005D547D"/>
    <w:rsid w:val="005F162B"/>
    <w:rsid w:val="00667E44"/>
    <w:rsid w:val="006D6C2C"/>
    <w:rsid w:val="00A01D3E"/>
    <w:rsid w:val="00B6564A"/>
    <w:rsid w:val="00BB5630"/>
    <w:rsid w:val="00CE2FD6"/>
    <w:rsid w:val="00D1460C"/>
    <w:rsid w:val="00EB01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11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11C5"/>
    <w:rPr>
      <w:rFonts w:ascii="Tahoma" w:hAnsi="Tahoma" w:cs="Tahoma"/>
      <w:sz w:val="16"/>
      <w:szCs w:val="16"/>
    </w:rPr>
  </w:style>
  <w:style w:type="paragraph" w:styleId="3">
    <w:name w:val="Body Text 3"/>
    <w:basedOn w:val="a"/>
    <w:link w:val="30"/>
    <w:rsid w:val="00667E44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30">
    <w:name w:val="Основной текст 3 Знак"/>
    <w:basedOn w:val="a0"/>
    <w:link w:val="3"/>
    <w:rsid w:val="00667E44"/>
    <w:rPr>
      <w:rFonts w:ascii="Times New Roman" w:eastAsia="Times New Roman" w:hAnsi="Times New Roman" w:cs="Times New Roman"/>
      <w:sz w:val="28"/>
      <w:szCs w:val="20"/>
      <w:lang w:eastAsia="ru-RU"/>
    </w:rPr>
  </w:style>
  <w:style w:type="table" w:styleId="a5">
    <w:name w:val="Table Grid"/>
    <w:basedOn w:val="a1"/>
    <w:uiPriority w:val="59"/>
    <w:rsid w:val="00667E44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11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11C5"/>
    <w:rPr>
      <w:rFonts w:ascii="Tahoma" w:hAnsi="Tahoma" w:cs="Tahoma"/>
      <w:sz w:val="16"/>
      <w:szCs w:val="16"/>
    </w:rPr>
  </w:style>
  <w:style w:type="paragraph" w:styleId="3">
    <w:name w:val="Body Text 3"/>
    <w:basedOn w:val="a"/>
    <w:link w:val="30"/>
    <w:rsid w:val="00667E44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30">
    <w:name w:val="Основной текст 3 Знак"/>
    <w:basedOn w:val="a0"/>
    <w:link w:val="3"/>
    <w:rsid w:val="00667E44"/>
    <w:rPr>
      <w:rFonts w:ascii="Times New Roman" w:eastAsia="Times New Roman" w:hAnsi="Times New Roman" w:cs="Times New Roman"/>
      <w:sz w:val="28"/>
      <w:szCs w:val="20"/>
      <w:lang w:eastAsia="ru-RU"/>
    </w:rPr>
  </w:style>
  <w:style w:type="table" w:styleId="a5">
    <w:name w:val="Table Grid"/>
    <w:basedOn w:val="a1"/>
    <w:uiPriority w:val="59"/>
    <w:rsid w:val="00667E44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4</Pages>
  <Words>292</Words>
  <Characters>1670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S.I.A</dc:creator>
  <cp:keywords/>
  <dc:description/>
  <cp:lastModifiedBy>S.I.A</cp:lastModifiedBy>
  <cp:revision>9</cp:revision>
  <dcterms:created xsi:type="dcterms:W3CDTF">2024-11-27T12:25:00Z</dcterms:created>
  <dcterms:modified xsi:type="dcterms:W3CDTF">2024-12-05T09:56:00Z</dcterms:modified>
</cp:coreProperties>
</file>